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cs="方正小标宋简体" w:asciiTheme="majorEastAsia" w:hAnsiTheme="majorEastAsia" w:eastAsiaTheme="majorEastAsia"/>
          <w:b/>
          <w:bCs/>
          <w:sz w:val="36"/>
          <w:szCs w:val="36"/>
        </w:rPr>
      </w:pPr>
      <w:bookmarkStart w:id="0" w:name="_GoBack"/>
      <w:r>
        <w:rPr>
          <w:rFonts w:hint="eastAsia" w:cs="方正小标宋简体" w:asciiTheme="majorEastAsia" w:hAnsiTheme="majorEastAsia" w:eastAsiaTheme="majorEastAsia"/>
          <w:b/>
          <w:bCs/>
          <w:sz w:val="36"/>
          <w:szCs w:val="36"/>
        </w:rPr>
        <w:t>中南财经政法大学2024年暑期社会实践安全责任承诺书</w:t>
      </w:r>
    </w:p>
    <w:bookmarkEnd w:id="0"/>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自愿参加中南财经政法大学2024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1.各项目（团队）的学生负责人作为本次实践活动的“第一责任人”，负责本次实践活动的前期组织筹备、具体安排、预案制定等有关工作。</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2.本人及实践团队所有成员均需在实践活动前提前告知家长并获得其支持，原则上避免线下跨省市开展社会实践活动，在实践过程中注意随时保持与学校、团队其他成员的紧密联系。</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3</w:t>
      </w:r>
      <w:r>
        <w:rPr>
          <w:rFonts w:hint="eastAsia" w:cs="仿宋_GB2312" w:asciiTheme="minorEastAsia" w:hAnsiTheme="minorEastAsia"/>
          <w:sz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4</w:t>
      </w:r>
      <w:r>
        <w:rPr>
          <w:rFonts w:hint="eastAsia" w:cs="仿宋_GB2312" w:asciiTheme="minorEastAsia" w:hAnsiTheme="minorEastAsia"/>
          <w:sz w:val="24"/>
        </w:rPr>
        <w:t>.本次获得立项的社会实践活动各项目（团队）的成员需与立项申报材料中所列的人员保持一致，非本团队成员不得参加已获立项的项目（团队）的各项实践活动。</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lang w:val="en-US" w:eastAsia="zh-CN"/>
        </w:rPr>
        <w:t>5</w:t>
      </w:r>
      <w:r>
        <w:rPr>
          <w:rFonts w:hint="eastAsia" w:cs="仿宋_GB2312" w:asciiTheme="minorEastAsia" w:hAnsiTheme="minorEastAsia"/>
          <w:sz w:val="24"/>
        </w:rPr>
        <w:t>.参加实践活动的团队成员需确保良好的身心状况，不适宜参加实践活动的，需出具个人情况说明，报学院团委（团总支）、挂靠指导单位后，学校准予退出。</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本文最终解释权归共青团中南财经政法大学委员会所有。</w:t>
      </w:r>
    </w:p>
    <w:p>
      <w:pPr>
        <w:spacing w:line="460" w:lineRule="exact"/>
        <w:ind w:firstLine="480" w:firstLineChars="200"/>
        <w:rPr>
          <w:rFonts w:cs="仿宋_GB2312" w:asciiTheme="minorEastAsia" w:hAnsiTheme="minorEastAsia"/>
          <w:sz w:val="24"/>
        </w:rPr>
      </w:pPr>
      <w:r>
        <w:rPr>
          <w:rFonts w:hint="eastAsia" w:cs="仿宋_GB2312" w:asciiTheme="minorEastAsia" w:hAnsiTheme="minorEastAsia"/>
          <w:sz w:val="24"/>
        </w:rPr>
        <w:t>本人及实践团队所有成员已经详细阅读并认可本责任书，对整体内容和各项规定均无异议。</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项 目（团  队）名称：</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主 要 负 责 人 签字：</w:t>
      </w:r>
      <w:r>
        <w:rPr>
          <w:rFonts w:hint="eastAsia" w:cs="黑体" w:asciiTheme="minorEastAsia" w:hAnsiTheme="minorEastAsia"/>
          <w:b/>
          <w:bCs/>
          <w:sz w:val="24"/>
          <w:u w:val="single"/>
        </w:rPr>
        <w:t xml:space="preserve">                    </w:t>
      </w:r>
    </w:p>
    <w:p>
      <w:pPr>
        <w:spacing w:line="460" w:lineRule="exact"/>
        <w:ind w:firstLine="480" w:firstLineChars="200"/>
        <w:rPr>
          <w:rFonts w:cs="黑体" w:asciiTheme="minorEastAsia" w:hAnsiTheme="minorEastAsia"/>
          <w:sz w:val="24"/>
        </w:rPr>
      </w:pPr>
      <w:r>
        <w:rPr>
          <w:rFonts w:hint="eastAsia" w:cs="黑体" w:asciiTheme="minorEastAsia" w:hAnsiTheme="minorEastAsia"/>
          <w:sz w:val="24"/>
        </w:rPr>
        <w:t>团 队 其他成员 签字：</w:t>
      </w:r>
      <w:r>
        <w:rPr>
          <w:rFonts w:hint="eastAsia" w:cs="黑体" w:asciiTheme="minorEastAsia" w:hAnsiTheme="minorEastAsia"/>
          <w:b/>
          <w:bCs/>
          <w:sz w:val="24"/>
          <w:u w:val="single"/>
        </w:rPr>
        <w:t xml:space="preserve">                    </w:t>
      </w:r>
    </w:p>
    <w:p>
      <w:pPr>
        <w:spacing w:line="460" w:lineRule="exact"/>
        <w:ind w:firstLine="480" w:firstLineChars="200"/>
        <w:jc w:val="right"/>
        <w:rPr>
          <w:rFonts w:cs="仿宋_GB2312" w:asciiTheme="minorEastAsia" w:hAnsiTheme="minorEastAsia"/>
          <w:sz w:val="24"/>
        </w:rPr>
      </w:pPr>
      <w:r>
        <w:rPr>
          <w:rFonts w:hint="eastAsia" w:cs="仿宋_GB2312" w:asciiTheme="minorEastAsia" w:hAnsiTheme="minorEastAsia"/>
          <w:sz w:val="24"/>
        </w:rPr>
        <w:t>共青团中南财经政法大学委员会</w:t>
      </w:r>
    </w:p>
    <w:p>
      <w:pPr>
        <w:wordWrap w:val="0"/>
        <w:spacing w:line="460" w:lineRule="exact"/>
        <w:ind w:right="840" w:rightChars="400"/>
        <w:jc w:val="right"/>
        <w:rPr>
          <w:rFonts w:cs="仿宋_GB2312" w:asciiTheme="minorEastAsia" w:hAnsiTheme="minorEastAsia"/>
          <w:sz w:val="24"/>
        </w:rPr>
      </w:pPr>
      <w:r>
        <w:rPr>
          <w:rFonts w:hint="eastAsia" w:cs="仿宋_GB2312" w:asciiTheme="minorEastAsia" w:hAnsiTheme="minorEastAsia"/>
          <w:sz w:val="24"/>
        </w:rPr>
        <w:t>二〇二四年六月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OWZiMjA4OWYzNDhkZGRlZGI0YmJlOGU1OTRiMmUifQ=="/>
  </w:docVars>
  <w:rsids>
    <w:rsidRoot w:val="007A6439"/>
    <w:rsid w:val="003E5875"/>
    <w:rsid w:val="00656B4F"/>
    <w:rsid w:val="007A6439"/>
    <w:rsid w:val="008567A9"/>
    <w:rsid w:val="00D00218"/>
    <w:rsid w:val="08570BB1"/>
    <w:rsid w:val="10872196"/>
    <w:rsid w:val="165D32C8"/>
    <w:rsid w:val="1EB268D8"/>
    <w:rsid w:val="2E903177"/>
    <w:rsid w:val="2F656EAC"/>
    <w:rsid w:val="66B12A3A"/>
    <w:rsid w:val="7D4B2E7B"/>
    <w:rsid w:val="7E263E87"/>
    <w:rsid w:val="D37B5320"/>
    <w:rsid w:val="DBBB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890</Words>
  <Characters>907</Characters>
  <Lines>7</Lines>
  <Paragraphs>1</Paragraphs>
  <TotalTime>24</TotalTime>
  <ScaleCrop>false</ScaleCrop>
  <LinksUpToDate>false</LinksUpToDate>
  <CharactersWithSpaces>978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2024-05-17T22:01:00Z</dcterms:created>
  <dc:creator>asus</dc:creator>
  <cp:lastModifiedBy>Mmeng</cp:lastModifiedBy>
  <dcterms:modified xsi:type="dcterms:W3CDTF">2024-06-17T19:33:02Z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AB7CE8C69187383CEE1E706610237873_43</vt:lpwstr>
  </property>
</Properties>
</file>